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BD52" w14:textId="7E02DFCE" w:rsidR="000B2077" w:rsidRPr="000B2077" w:rsidRDefault="000B2077" w:rsidP="000B2077">
      <w:pPr>
        <w:pStyle w:val="Title"/>
        <w:jc w:val="center"/>
        <w:rPr>
          <w:sz w:val="36"/>
          <w:szCs w:val="36"/>
        </w:rPr>
      </w:pPr>
      <w:r w:rsidRPr="000B2077">
        <w:rPr>
          <w:sz w:val="36"/>
          <w:szCs w:val="36"/>
        </w:rPr>
        <w:t>Recently Returned s0</w:t>
      </w:r>
      <w:r w:rsidR="00ED322D">
        <w:rPr>
          <w:sz w:val="36"/>
          <w:szCs w:val="36"/>
        </w:rPr>
        <w:t>5</w:t>
      </w:r>
      <w:r w:rsidRPr="000B2077">
        <w:rPr>
          <w:sz w:val="36"/>
          <w:szCs w:val="36"/>
        </w:rPr>
        <w:t>e0</w:t>
      </w:r>
      <w:r w:rsidR="00ED322D">
        <w:rPr>
          <w:sz w:val="36"/>
          <w:szCs w:val="36"/>
        </w:rPr>
        <w:t>1</w:t>
      </w:r>
      <w:r w:rsidRPr="000B2077">
        <w:rPr>
          <w:sz w:val="36"/>
          <w:szCs w:val="36"/>
        </w:rPr>
        <w:br/>
        <w:t xml:space="preserve">Best </w:t>
      </w:r>
      <w:r w:rsidR="00ED322D">
        <w:rPr>
          <w:sz w:val="36"/>
          <w:szCs w:val="36"/>
        </w:rPr>
        <w:t xml:space="preserve">Books </w:t>
      </w:r>
      <w:r w:rsidRPr="000B2077">
        <w:rPr>
          <w:sz w:val="36"/>
          <w:szCs w:val="36"/>
        </w:rPr>
        <w:t>of 202</w:t>
      </w:r>
      <w:r w:rsidR="00ED322D">
        <w:rPr>
          <w:sz w:val="36"/>
          <w:szCs w:val="36"/>
        </w:rPr>
        <w:t>3</w:t>
      </w:r>
    </w:p>
    <w:p w14:paraId="76765CC0" w14:textId="659DE008" w:rsidR="000B2077" w:rsidRPr="000B2077" w:rsidRDefault="000B2077" w:rsidP="000B2077">
      <w:pPr>
        <w:pStyle w:val="Title"/>
        <w:jc w:val="center"/>
        <w:rPr>
          <w:sz w:val="36"/>
          <w:szCs w:val="36"/>
        </w:rPr>
      </w:pPr>
      <w:r w:rsidRPr="000B2077">
        <w:rPr>
          <w:sz w:val="36"/>
          <w:szCs w:val="36"/>
        </w:rPr>
        <w:t>Book List</w:t>
      </w:r>
    </w:p>
    <w:p w14:paraId="5A9263AE" w14:textId="7BE3516E" w:rsidR="00BB7C6C" w:rsidRPr="000B2077" w:rsidRDefault="00BB7C6C" w:rsidP="000B2077">
      <w:pPr>
        <w:pStyle w:val="Heading2"/>
        <w:rPr>
          <w:b/>
          <w:bCs/>
        </w:rPr>
      </w:pPr>
      <w:r w:rsidRPr="000B2077">
        <w:rPr>
          <w:b/>
          <w:bCs/>
        </w:rPr>
        <w:t>Recommendations</w:t>
      </w:r>
    </w:p>
    <w:p w14:paraId="12DB429A" w14:textId="482DCFA0" w:rsidR="009272BA" w:rsidRDefault="00F5265E" w:rsidP="008F3644">
      <w:hyperlink r:id="rId4" w:history="1">
        <w:r w:rsidR="009272BA" w:rsidRPr="00F5265E">
          <w:rPr>
            <w:rStyle w:val="Hyperlink"/>
          </w:rPr>
          <w:t>The Personal Librarian</w:t>
        </w:r>
      </w:hyperlink>
      <w:r w:rsidR="009272BA">
        <w:t xml:space="preserve"> by Marie Benedict</w:t>
      </w:r>
    </w:p>
    <w:p w14:paraId="6C3C63A5" w14:textId="11B773C2" w:rsidR="000B2077" w:rsidRDefault="00A137EF" w:rsidP="008F3644">
      <w:hyperlink r:id="rId5" w:history="1">
        <w:r w:rsidR="009272BA" w:rsidRPr="00A137EF">
          <w:rPr>
            <w:rStyle w:val="Hyperlink"/>
          </w:rPr>
          <w:t>The Benevolent Society of Ill-Mannered Ladies</w:t>
        </w:r>
      </w:hyperlink>
      <w:r w:rsidR="009272BA">
        <w:t xml:space="preserve"> by Alison Goodman</w:t>
      </w:r>
    </w:p>
    <w:p w14:paraId="611837BC" w14:textId="0A048770" w:rsidR="009B05EA" w:rsidRDefault="002208CC" w:rsidP="008F3644">
      <w:hyperlink r:id="rId6" w:history="1">
        <w:r w:rsidR="009B05EA" w:rsidRPr="002208CC">
          <w:rPr>
            <w:rStyle w:val="Hyperlink"/>
          </w:rPr>
          <w:t>The Running Grave</w:t>
        </w:r>
      </w:hyperlink>
      <w:r w:rsidR="009B05EA">
        <w:t xml:space="preserve"> by Robert Galbraith</w:t>
      </w:r>
    </w:p>
    <w:p w14:paraId="131EF89A" w14:textId="4FCA2560" w:rsidR="009B05EA" w:rsidRDefault="00F97E23" w:rsidP="008F3644">
      <w:hyperlink r:id="rId7" w:history="1">
        <w:r w:rsidR="00DD187E" w:rsidRPr="00F97E23">
          <w:rPr>
            <w:rStyle w:val="Hyperlink"/>
          </w:rPr>
          <w:t>I Will Find You</w:t>
        </w:r>
      </w:hyperlink>
      <w:r w:rsidR="00DD187E">
        <w:t xml:space="preserve"> by Harlan Coben</w:t>
      </w:r>
    </w:p>
    <w:p w14:paraId="6435334C" w14:textId="110DC95A" w:rsidR="009272BA" w:rsidRDefault="0045062D" w:rsidP="008F3644">
      <w:hyperlink r:id="rId8" w:history="1">
        <w:r w:rsidR="006F5DE9" w:rsidRPr="0045062D">
          <w:rPr>
            <w:rStyle w:val="Hyperlink"/>
          </w:rPr>
          <w:t>Ithaca</w:t>
        </w:r>
      </w:hyperlink>
      <w:r w:rsidR="006F5DE9">
        <w:t xml:space="preserve"> by Claire North</w:t>
      </w:r>
    </w:p>
    <w:p w14:paraId="7E971D7C" w14:textId="1989D294" w:rsidR="00E35482" w:rsidRDefault="00EA4D39" w:rsidP="008F3644">
      <w:hyperlink r:id="rId9" w:history="1">
        <w:r w:rsidR="00A058B5" w:rsidRPr="00EA4D39">
          <w:rPr>
            <w:rStyle w:val="Hyperlink"/>
          </w:rPr>
          <w:t>Babel</w:t>
        </w:r>
      </w:hyperlink>
      <w:r w:rsidR="00A058B5" w:rsidRPr="00A058B5">
        <w:t xml:space="preserve"> by R.F. </w:t>
      </w:r>
      <w:proofErr w:type="spellStart"/>
      <w:r w:rsidR="00A058B5" w:rsidRPr="00A058B5">
        <w:t>Kuang</w:t>
      </w:r>
      <w:proofErr w:type="spellEnd"/>
    </w:p>
    <w:p w14:paraId="3F71AA2C" w14:textId="3E8C7E36" w:rsidR="00A058B5" w:rsidRDefault="005F6EF5" w:rsidP="008F3644">
      <w:hyperlink r:id="rId10" w:history="1">
        <w:r w:rsidR="00194F8B" w:rsidRPr="005F6EF5">
          <w:rPr>
            <w:rStyle w:val="Hyperlink"/>
          </w:rPr>
          <w:t>Project Hail Mary</w:t>
        </w:r>
      </w:hyperlink>
      <w:r w:rsidR="00194F8B">
        <w:t xml:space="preserve"> by </w:t>
      </w:r>
      <w:r w:rsidR="009F03CE">
        <w:t>Andy Weir</w:t>
      </w:r>
    </w:p>
    <w:p w14:paraId="2CAC31F1" w14:textId="0799CD23" w:rsidR="009F03CE" w:rsidRDefault="009A4C95" w:rsidP="008F3644">
      <w:hyperlink r:id="rId11" w:history="1">
        <w:r w:rsidR="009F03CE" w:rsidRPr="009A4C95">
          <w:rPr>
            <w:rStyle w:val="Hyperlink"/>
          </w:rPr>
          <w:t>The Scourge Between Stars</w:t>
        </w:r>
      </w:hyperlink>
      <w:r w:rsidR="009F03CE">
        <w:t xml:space="preserve"> by Ness Brown</w:t>
      </w:r>
    </w:p>
    <w:p w14:paraId="1DD502AC" w14:textId="7D2462E9" w:rsidR="009F03CE" w:rsidRDefault="00C96B74" w:rsidP="008F3644">
      <w:hyperlink r:id="rId12" w:history="1">
        <w:r w:rsidR="008F3644" w:rsidRPr="00C96B74">
          <w:rPr>
            <w:rStyle w:val="Hyperlink"/>
          </w:rPr>
          <w:t>The Last Devil to Die</w:t>
        </w:r>
      </w:hyperlink>
      <w:r w:rsidR="008F3644">
        <w:t xml:space="preserve"> by Richard Osman</w:t>
      </w:r>
    </w:p>
    <w:p w14:paraId="0D56CE7F" w14:textId="77777777" w:rsidR="008F3644" w:rsidRDefault="008F3644" w:rsidP="008F3644"/>
    <w:p w14:paraId="3B63E5E5" w14:textId="7B9F61D9" w:rsidR="00BB7C6C" w:rsidRPr="000B2077" w:rsidRDefault="000B2077" w:rsidP="000B2077">
      <w:pPr>
        <w:pStyle w:val="Heading2"/>
        <w:rPr>
          <w:b/>
          <w:bCs/>
        </w:rPr>
      </w:pPr>
      <w:r w:rsidRPr="000B2077">
        <w:rPr>
          <w:b/>
          <w:bCs/>
        </w:rPr>
        <w:t>Wyndham’s Top Loans 0f 2022</w:t>
      </w:r>
    </w:p>
    <w:p w14:paraId="2868C5B9" w14:textId="55783817" w:rsidR="003B28EA" w:rsidRDefault="002B4BEA" w:rsidP="008F3644">
      <w:hyperlink r:id="rId13" w:history="1">
        <w:r w:rsidR="003B28EA" w:rsidRPr="002B4BEA">
          <w:rPr>
            <w:rStyle w:val="Hyperlink"/>
          </w:rPr>
          <w:t>No Plan B</w:t>
        </w:r>
      </w:hyperlink>
      <w:r w:rsidR="003B28EA" w:rsidRPr="002D367C">
        <w:t xml:space="preserve"> by Lee Child</w:t>
      </w:r>
    </w:p>
    <w:p w14:paraId="12C347D5" w14:textId="2D95F894" w:rsidR="003B28EA" w:rsidRDefault="009B33B0" w:rsidP="008F3644">
      <w:hyperlink r:id="rId14" w:history="1">
        <w:r w:rsidR="0088238A" w:rsidRPr="009B33B0">
          <w:rPr>
            <w:rStyle w:val="Hyperlink"/>
          </w:rPr>
          <w:t>Lessons in Chemistry</w:t>
        </w:r>
      </w:hyperlink>
      <w:r w:rsidR="0088238A" w:rsidRPr="002D367C">
        <w:t xml:space="preserve"> by Bonnie </w:t>
      </w:r>
      <w:proofErr w:type="spellStart"/>
      <w:r w:rsidR="0088238A" w:rsidRPr="002D367C">
        <w:t>Garmus</w:t>
      </w:r>
      <w:proofErr w:type="spellEnd"/>
    </w:p>
    <w:p w14:paraId="4F74CFB0" w14:textId="042D1518" w:rsidR="009272BA" w:rsidRDefault="00241976" w:rsidP="008F3644">
      <w:hyperlink r:id="rId15" w:history="1">
        <w:r w:rsidR="009272BA" w:rsidRPr="00241976">
          <w:rPr>
            <w:rStyle w:val="Hyperlink"/>
          </w:rPr>
          <w:t>Exiles</w:t>
        </w:r>
      </w:hyperlink>
      <w:r w:rsidR="009272BA">
        <w:t xml:space="preserve"> by Jane Harper</w:t>
      </w:r>
    </w:p>
    <w:p w14:paraId="2E206EA4" w14:textId="5E8D31BB" w:rsidR="009B05EA" w:rsidRDefault="00241976" w:rsidP="008F3644">
      <w:hyperlink r:id="rId16" w:history="1">
        <w:r w:rsidR="009B05EA" w:rsidRPr="00241976">
          <w:rPr>
            <w:rStyle w:val="Hyperlink"/>
          </w:rPr>
          <w:t xml:space="preserve">It Starts </w:t>
        </w:r>
        <w:proofErr w:type="gramStart"/>
        <w:r w:rsidR="009B05EA" w:rsidRPr="00241976">
          <w:rPr>
            <w:rStyle w:val="Hyperlink"/>
          </w:rPr>
          <w:t>With</w:t>
        </w:r>
        <w:proofErr w:type="gramEnd"/>
        <w:r w:rsidR="009B05EA" w:rsidRPr="00241976">
          <w:rPr>
            <w:rStyle w:val="Hyperlink"/>
          </w:rPr>
          <w:t xml:space="preserve"> Us</w:t>
        </w:r>
      </w:hyperlink>
      <w:r w:rsidR="00DD187E">
        <w:t xml:space="preserve"> by Colleen Hoover</w:t>
      </w:r>
    </w:p>
    <w:p w14:paraId="0F763B1E" w14:textId="0DEB8463" w:rsidR="00DD187E" w:rsidRDefault="00F3794D" w:rsidP="008F3644">
      <w:hyperlink r:id="rId17" w:history="1">
        <w:r w:rsidR="00DD187E" w:rsidRPr="00F3794D">
          <w:rPr>
            <w:rStyle w:val="Hyperlink"/>
          </w:rPr>
          <w:t xml:space="preserve">It Ends </w:t>
        </w:r>
        <w:proofErr w:type="gramStart"/>
        <w:r w:rsidR="00DD187E" w:rsidRPr="00F3794D">
          <w:rPr>
            <w:rStyle w:val="Hyperlink"/>
          </w:rPr>
          <w:t>With</w:t>
        </w:r>
        <w:proofErr w:type="gramEnd"/>
        <w:r w:rsidR="00DD187E" w:rsidRPr="00F3794D">
          <w:rPr>
            <w:rStyle w:val="Hyperlink"/>
          </w:rPr>
          <w:t xml:space="preserve"> Us</w:t>
        </w:r>
      </w:hyperlink>
      <w:r w:rsidR="00DD187E">
        <w:t xml:space="preserve"> by Colleen Hoover</w:t>
      </w:r>
    </w:p>
    <w:p w14:paraId="140AD616" w14:textId="559AF7F2" w:rsidR="00DF5ACD" w:rsidRDefault="00134228" w:rsidP="008F3644">
      <w:hyperlink r:id="rId18" w:history="1">
        <w:r w:rsidR="00DF5ACD" w:rsidRPr="00134228">
          <w:rPr>
            <w:rStyle w:val="Hyperlink"/>
          </w:rPr>
          <w:t>Before the Coffee Gets Cold</w:t>
        </w:r>
      </w:hyperlink>
      <w:r w:rsidR="00DF5ACD">
        <w:t xml:space="preserve"> by Toshikazu Kawaguchi</w:t>
      </w:r>
    </w:p>
    <w:p w14:paraId="13E22955" w14:textId="61E9A3BB" w:rsidR="00DF5ACD" w:rsidRDefault="00134228" w:rsidP="008F3644">
      <w:hyperlink r:id="rId19" w:history="1">
        <w:r w:rsidR="00A058B5" w:rsidRPr="00134228">
          <w:rPr>
            <w:rStyle w:val="Hyperlink"/>
          </w:rPr>
          <w:t>Wrong Place</w:t>
        </w:r>
        <w:r w:rsidR="00194F8B" w:rsidRPr="00134228">
          <w:rPr>
            <w:rStyle w:val="Hyperlink"/>
          </w:rPr>
          <w:t>, Wrong Time</w:t>
        </w:r>
      </w:hyperlink>
      <w:r w:rsidR="00194F8B">
        <w:t xml:space="preserve"> by Gillian McAllister</w:t>
      </w:r>
    </w:p>
    <w:p w14:paraId="114EE1BF" w14:textId="6D94FADD" w:rsidR="008F3644" w:rsidRPr="000B2077" w:rsidRDefault="00E72A1A" w:rsidP="008F3644">
      <w:hyperlink r:id="rId20" w:history="1">
        <w:r w:rsidR="008F3644" w:rsidRPr="00E72A1A">
          <w:rPr>
            <w:rStyle w:val="Hyperlink"/>
          </w:rPr>
          <w:t xml:space="preserve">Atomic </w:t>
        </w:r>
        <w:r w:rsidRPr="00E72A1A">
          <w:rPr>
            <w:rStyle w:val="Hyperlink"/>
          </w:rPr>
          <w:t>H</w:t>
        </w:r>
        <w:r w:rsidR="008F3644" w:rsidRPr="00E72A1A">
          <w:rPr>
            <w:rStyle w:val="Hyperlink"/>
          </w:rPr>
          <w:t>abits</w:t>
        </w:r>
      </w:hyperlink>
      <w:r w:rsidR="008F3644" w:rsidRPr="000B2077">
        <w:t xml:space="preserve"> by James Clear</w:t>
      </w:r>
    </w:p>
    <w:p w14:paraId="1A371A0E" w14:textId="19B33B53" w:rsidR="008F3644" w:rsidRDefault="00237DC0" w:rsidP="008F3644">
      <w:hyperlink r:id="rId21" w:history="1">
        <w:r w:rsidR="008F3644" w:rsidRPr="00237DC0">
          <w:rPr>
            <w:rStyle w:val="Hyperlink"/>
          </w:rPr>
          <w:t>Spare</w:t>
        </w:r>
      </w:hyperlink>
      <w:r w:rsidR="008F3644">
        <w:t xml:space="preserve"> by Prince Harry</w:t>
      </w:r>
    </w:p>
    <w:p w14:paraId="4EEF515E" w14:textId="39640A08" w:rsidR="008F3644" w:rsidRDefault="00A43B84" w:rsidP="008F3644">
      <w:hyperlink r:id="rId22" w:history="1">
        <w:r w:rsidR="008F3644" w:rsidRPr="00A43B84">
          <w:rPr>
            <w:rStyle w:val="Hyperlink"/>
          </w:rPr>
          <w:t>I’m Glad My Mom Died</w:t>
        </w:r>
      </w:hyperlink>
      <w:r w:rsidR="008F3644">
        <w:t xml:space="preserve"> by Jenette McCurdy</w:t>
      </w:r>
    </w:p>
    <w:p w14:paraId="30F0BFE3" w14:textId="77777777" w:rsidR="00194F8B" w:rsidRDefault="00194F8B" w:rsidP="00E911A7">
      <w:pPr>
        <w:rPr>
          <w:rFonts w:cstheme="minorHAnsi"/>
          <w:sz w:val="24"/>
          <w:szCs w:val="24"/>
        </w:rPr>
      </w:pPr>
    </w:p>
    <w:p w14:paraId="53CDA8D3" w14:textId="77777777" w:rsidR="00DD187E" w:rsidRPr="000B2077" w:rsidRDefault="00DD187E" w:rsidP="00E911A7">
      <w:pPr>
        <w:rPr>
          <w:b/>
          <w:bCs/>
        </w:rPr>
      </w:pPr>
    </w:p>
    <w:p w14:paraId="458862CC" w14:textId="3888FADD" w:rsidR="00BB7C6C" w:rsidRDefault="00BB7C6C" w:rsidP="00E911A7"/>
    <w:sectPr w:rsidR="00BB7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A7"/>
    <w:rsid w:val="000B2077"/>
    <w:rsid w:val="00134228"/>
    <w:rsid w:val="00194F8B"/>
    <w:rsid w:val="002208CC"/>
    <w:rsid w:val="00237DC0"/>
    <w:rsid w:val="00241976"/>
    <w:rsid w:val="002B4BEA"/>
    <w:rsid w:val="003B28EA"/>
    <w:rsid w:val="0045062D"/>
    <w:rsid w:val="0054423F"/>
    <w:rsid w:val="005F6EF5"/>
    <w:rsid w:val="00681FF9"/>
    <w:rsid w:val="006F5DE9"/>
    <w:rsid w:val="007944CE"/>
    <w:rsid w:val="007F4DFA"/>
    <w:rsid w:val="0088238A"/>
    <w:rsid w:val="008F3644"/>
    <w:rsid w:val="009272BA"/>
    <w:rsid w:val="0098221A"/>
    <w:rsid w:val="009A4C95"/>
    <w:rsid w:val="009B05EA"/>
    <w:rsid w:val="009B33B0"/>
    <w:rsid w:val="009F03CE"/>
    <w:rsid w:val="00A058B5"/>
    <w:rsid w:val="00A137EF"/>
    <w:rsid w:val="00A43B84"/>
    <w:rsid w:val="00B74726"/>
    <w:rsid w:val="00BB7C6C"/>
    <w:rsid w:val="00C96B74"/>
    <w:rsid w:val="00DD187E"/>
    <w:rsid w:val="00DF5ACD"/>
    <w:rsid w:val="00E35482"/>
    <w:rsid w:val="00E72A1A"/>
    <w:rsid w:val="00E911A7"/>
    <w:rsid w:val="00EA4D39"/>
    <w:rsid w:val="00ED322D"/>
    <w:rsid w:val="00EE0FC1"/>
    <w:rsid w:val="00F11C9F"/>
    <w:rsid w:val="00F3794D"/>
    <w:rsid w:val="00F423D9"/>
    <w:rsid w:val="00F5265E"/>
    <w:rsid w:val="00F97E23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3A96"/>
  <w15:chartTrackingRefBased/>
  <w15:docId w15:val="{8867D408-89CC-462F-A144-3177DF6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11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C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2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20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results?qu=ithaca+claire+north&amp;te=&amp;lm=WYCL_LIBRARIES" TargetMode="External"/><Relationship Id="rId13" Type="http://schemas.openxmlformats.org/officeDocument/2006/relationships/hyperlink" Target="https://catalogue.wyndham.vic.gov.au/client/en_AU/wycl/search/results?qu=No+Plan+B+lee+child&amp;te=&amp;lm=WYCL_LIBRARIES" TargetMode="External"/><Relationship Id="rId18" Type="http://schemas.openxmlformats.org/officeDocument/2006/relationships/hyperlink" Target="https://catalogue.wyndham.vic.gov.au/client/en_AU/wycl/search/results?qu=before+the+coffee+gets+cold&amp;te=&amp;lm=WYCL_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alogue.wyndham.vic.gov.au/client/en_AU/wycl/search/results?qu=Spare&amp;qf=AUTHOR%09Author%09Prince+Harry%2C+The+Duke+of+Sussex%09Prince+Harry%2C+The+Duke+of+Sussex&amp;lm=WYCL_LIBRARIES" TargetMode="External"/><Relationship Id="rId7" Type="http://schemas.openxmlformats.org/officeDocument/2006/relationships/hyperlink" Target="https://catalogue.wyndham.vic.gov.au/client/en_AU/wycl/search/results?qu=i+will+find+you+harlan+coben&amp;te=&amp;lm=WYCL_LIBRARIES" TargetMode="External"/><Relationship Id="rId12" Type="http://schemas.openxmlformats.org/officeDocument/2006/relationships/hyperlink" Target="https://catalogue.wyndham.vic.gov.au/client/en_AU/wycl/search/results?qu=the+last+devil+to+die&amp;te=&amp;lm=WYCL_LIBRARIES" TargetMode="External"/><Relationship Id="rId17" Type="http://schemas.openxmlformats.org/officeDocument/2006/relationships/hyperlink" Target="https://catalogue.wyndham.vic.gov.au/client/en_AU/wycl/search/results?qu=it+ends+with+us&amp;te=&amp;lm=WYCL_LIBRARI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ogue.wyndham.vic.gov.au/client/en_AU/wycl/search/results?qu=it+starts+with+us&amp;te=&amp;lm=WYCL_LIBRARIES" TargetMode="External"/><Relationship Id="rId20" Type="http://schemas.openxmlformats.org/officeDocument/2006/relationships/hyperlink" Target="https://catalogue.wyndham.vic.gov.au/client/en_AU/wycl/search/results?qu=atomic+habits&amp;te=&amp;lm=WYCL_LIBRAR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ue.wyndham.vic.gov.au/client/en_AU/wycl/search/detailnonmodal/ent:$002f$002fSD_ILS$002f0$002fSD_ILS:2465680/one?qu=the+running+grave+galbraith&amp;lm=WYCL_LIBRARIES" TargetMode="External"/><Relationship Id="rId11" Type="http://schemas.openxmlformats.org/officeDocument/2006/relationships/hyperlink" Target="https://catalogue.wyndham.vic.gov.au/client/en_AU/wycl/search/results?qu=the+scourge+between+stars&amp;te=&amp;lm=WYCL_LIBRARIE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atalogue.wyndham.vic.gov.au/client/en_AU/wycl/search/results?qu=the+benevolent+society+of+ill-mannered+ladies&amp;te=&amp;lm=WYCL_LIBRARIES" TargetMode="External"/><Relationship Id="rId15" Type="http://schemas.openxmlformats.org/officeDocument/2006/relationships/hyperlink" Target="https://catalogue.wyndham.vic.gov.au/client/en_AU/wycl/search/results?qu=exiles+jane+harper&amp;te=&amp;lm=WYCL_LIBRARI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talogue.wyndham.vic.gov.au/client/en_AU/wycl/search/results?qu=project+hail+mary&amp;te=&amp;lm=WYCL_LIBRARIES" TargetMode="External"/><Relationship Id="rId19" Type="http://schemas.openxmlformats.org/officeDocument/2006/relationships/hyperlink" Target="https://catalogue.wyndham.vic.gov.au/client/en_AU/wycl/search/results?qu=wrong+place%2C+wrong+time&amp;te=&amp;lm=WYCL_LIBRARIES" TargetMode="External"/><Relationship Id="rId4" Type="http://schemas.openxmlformats.org/officeDocument/2006/relationships/hyperlink" Target="https://catalogue.wyndham.vic.gov.au/client/en_AU/wycl/search/results?qu=the+personal+librarian+marie+benedict&amp;te=&amp;lm=WYCL_LIBRARIES" TargetMode="External"/><Relationship Id="rId9" Type="http://schemas.openxmlformats.org/officeDocument/2006/relationships/hyperlink" Target="https://catalogue.wyndham.vic.gov.au/client/en_AU/wycl/search/results?qu=babel+r+f+kuang&amp;te=&amp;lm=WYCL_LIBRARIES" TargetMode="External"/><Relationship Id="rId14" Type="http://schemas.openxmlformats.org/officeDocument/2006/relationships/hyperlink" Target="https://catalogue.wyndham.vic.gov.au/client/en_AU/wycl/search/results?qu=lessons+in+chemistry&amp;te=&amp;lm=WYCL_LIBRARIES" TargetMode="External"/><Relationship Id="rId22" Type="http://schemas.openxmlformats.org/officeDocument/2006/relationships/hyperlink" Target="https://catalogue.wyndham.vic.gov.au/client/en_AU/wycl/search/results?qu=I%27m+glad+my+mom+died&amp;te=&amp;lm=WYCL_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38</cp:revision>
  <dcterms:created xsi:type="dcterms:W3CDTF">2024-01-18T05:05:00Z</dcterms:created>
  <dcterms:modified xsi:type="dcterms:W3CDTF">2024-01-22T03:18:00Z</dcterms:modified>
</cp:coreProperties>
</file>